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6B" w:rsidRDefault="0037386B" w:rsidP="0037386B">
      <w:pPr>
        <w:pStyle w:val="a4"/>
        <w:spacing w:before="88" w:line="266" w:lineRule="auto"/>
        <w:ind w:left="933" w:right="931"/>
        <w:jc w:val="center"/>
      </w:pPr>
      <w:r w:rsidRPr="00F97E12">
        <w:rPr>
          <w:noProof/>
          <w:position w:val="4"/>
          <w:sz w:val="20"/>
          <w:lang w:eastAsia="ru-RU"/>
        </w:rPr>
        <w:drawing>
          <wp:inline distT="0" distB="0" distL="0" distR="0">
            <wp:extent cx="1895475" cy="1733550"/>
            <wp:effectExtent l="0" t="0" r="9525" b="0"/>
            <wp:docPr id="1356126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6B" w:rsidRDefault="0037386B" w:rsidP="0037386B">
      <w:pPr>
        <w:pStyle w:val="a4"/>
        <w:spacing w:before="88" w:line="266" w:lineRule="auto"/>
        <w:ind w:left="933" w:right="931"/>
        <w:jc w:val="center"/>
      </w:pPr>
    </w:p>
    <w:p w:rsidR="0037386B" w:rsidRPr="00541DA0" w:rsidRDefault="0037386B" w:rsidP="0037386B">
      <w:pPr>
        <w:pStyle w:val="a4"/>
        <w:spacing w:before="88" w:line="266" w:lineRule="auto"/>
        <w:ind w:left="0" w:right="-1"/>
        <w:jc w:val="center"/>
        <w:rPr>
          <w:spacing w:val="-67"/>
        </w:rPr>
      </w:pPr>
      <w:r w:rsidRPr="00541DA0">
        <w:t>Министерство</w:t>
      </w:r>
      <w:r w:rsidR="00E43EDC">
        <w:t xml:space="preserve"> </w:t>
      </w:r>
      <w:r w:rsidRPr="00541DA0">
        <w:t>науки</w:t>
      </w:r>
      <w:r w:rsidR="00E43EDC">
        <w:t xml:space="preserve"> </w:t>
      </w:r>
      <w:r w:rsidRPr="00541DA0">
        <w:t>и</w:t>
      </w:r>
      <w:r w:rsidR="00E43EDC">
        <w:t xml:space="preserve"> </w:t>
      </w:r>
      <w:r w:rsidRPr="00541DA0">
        <w:t>высшего</w:t>
      </w:r>
      <w:r w:rsidR="00E43EDC">
        <w:t xml:space="preserve"> </w:t>
      </w:r>
      <w:r w:rsidRPr="00541DA0">
        <w:t>образования</w:t>
      </w:r>
      <w:r w:rsidR="00E43EDC">
        <w:t xml:space="preserve"> </w:t>
      </w:r>
      <w:r w:rsidRPr="00541DA0">
        <w:t>Российской</w:t>
      </w:r>
      <w:r w:rsidR="00E43EDC">
        <w:t xml:space="preserve"> </w:t>
      </w:r>
      <w:r w:rsidRPr="00541DA0">
        <w:t>Федерации</w:t>
      </w:r>
    </w:p>
    <w:p w:rsidR="0037386B" w:rsidRPr="00541DA0" w:rsidRDefault="0037386B" w:rsidP="0037386B">
      <w:pPr>
        <w:pStyle w:val="a4"/>
        <w:spacing w:before="88" w:line="266" w:lineRule="auto"/>
        <w:ind w:left="567" w:right="708"/>
        <w:jc w:val="center"/>
        <w:rPr>
          <w:sz w:val="30"/>
        </w:rPr>
      </w:pPr>
      <w:r w:rsidRPr="00541DA0">
        <w:t>ФГБОУ</w:t>
      </w:r>
      <w:r w:rsidR="00E43EDC">
        <w:t xml:space="preserve"> </w:t>
      </w:r>
      <w:proofErr w:type="gramStart"/>
      <w:r w:rsidRPr="00541DA0">
        <w:t>ВО</w:t>
      </w:r>
      <w:proofErr w:type="gramEnd"/>
      <w:r w:rsidR="00E43EDC">
        <w:t xml:space="preserve"> </w:t>
      </w:r>
      <w:r w:rsidRPr="00541DA0">
        <w:t>«Саратовский</w:t>
      </w:r>
      <w:r w:rsidR="00E43EDC">
        <w:t xml:space="preserve"> </w:t>
      </w:r>
      <w:r w:rsidRPr="00541DA0">
        <w:t>национальный</w:t>
      </w:r>
      <w:r w:rsidR="00E43EDC">
        <w:t xml:space="preserve"> </w:t>
      </w:r>
      <w:r w:rsidRPr="00541DA0">
        <w:t>исследовательский</w:t>
      </w:r>
      <w:r w:rsidR="00E43EDC">
        <w:t xml:space="preserve"> </w:t>
      </w:r>
      <w:r w:rsidRPr="00541DA0">
        <w:t>государственный</w:t>
      </w:r>
      <w:r w:rsidR="00E43EDC">
        <w:t xml:space="preserve"> </w:t>
      </w:r>
      <w:r w:rsidRPr="00541DA0">
        <w:t>университет</w:t>
      </w:r>
      <w:r w:rsidR="00E43EDC">
        <w:t xml:space="preserve"> </w:t>
      </w:r>
      <w:r w:rsidRPr="00541DA0">
        <w:t>имени</w:t>
      </w:r>
      <w:r w:rsidR="00E43EDC">
        <w:t xml:space="preserve"> </w:t>
      </w:r>
      <w:r w:rsidRPr="00541DA0">
        <w:t>Н.Г.</w:t>
      </w:r>
      <w:r w:rsidR="00541DA0" w:rsidRPr="00541DA0">
        <w:t> </w:t>
      </w:r>
      <w:r w:rsidRPr="00541DA0">
        <w:t>Чернышевского»</w:t>
      </w:r>
    </w:p>
    <w:p w:rsidR="0037386B" w:rsidRPr="00541DA0" w:rsidRDefault="0037386B" w:rsidP="0037386B">
      <w:pPr>
        <w:pStyle w:val="a6"/>
        <w:ind w:left="0" w:right="933"/>
        <w:jc w:val="left"/>
      </w:pPr>
    </w:p>
    <w:p w:rsidR="0037386B" w:rsidRPr="00541DA0" w:rsidRDefault="0037386B" w:rsidP="0037386B">
      <w:pPr>
        <w:pStyle w:val="a6"/>
        <w:ind w:right="933"/>
      </w:pPr>
      <w:r w:rsidRPr="00541DA0">
        <w:t>ИНФОРМАЦИОННОЕ</w:t>
      </w:r>
      <w:r w:rsidR="00E43EDC">
        <w:t xml:space="preserve"> </w:t>
      </w:r>
      <w:r w:rsidRPr="00541DA0">
        <w:t>ПИСЬМО</w:t>
      </w:r>
    </w:p>
    <w:p w:rsidR="0037386B" w:rsidRPr="00541DA0" w:rsidRDefault="0037386B" w:rsidP="0037386B">
      <w:pPr>
        <w:pStyle w:val="a4"/>
        <w:spacing w:before="1"/>
        <w:ind w:left="0"/>
        <w:rPr>
          <w:b/>
          <w:sz w:val="25"/>
        </w:rPr>
      </w:pPr>
    </w:p>
    <w:p w:rsidR="0037386B" w:rsidRPr="00541DA0" w:rsidRDefault="0037386B" w:rsidP="0037386B">
      <w:pPr>
        <w:pStyle w:val="a6"/>
        <w:spacing w:before="0"/>
        <w:ind w:left="0" w:right="930"/>
        <w:jc w:val="left"/>
      </w:pPr>
    </w:p>
    <w:p w:rsidR="0037386B" w:rsidRPr="00541DA0" w:rsidRDefault="0037386B" w:rsidP="00EC4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86B" w:rsidRPr="00541DA0" w:rsidRDefault="00EA6F80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Пятая</w:t>
      </w:r>
      <w:r w:rsidR="00E43ED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C4E2B" w:rsidRPr="00541DA0">
        <w:rPr>
          <w:rFonts w:ascii="Times New Roman" w:hAnsi="Times New Roman" w:cs="Times New Roman"/>
          <w:b/>
          <w:bCs/>
          <w:sz w:val="32"/>
          <w:szCs w:val="32"/>
        </w:rPr>
        <w:t xml:space="preserve">Международная летняя школа </w:t>
      </w:r>
    </w:p>
    <w:p w:rsidR="00EC4E2B" w:rsidRPr="00541DA0" w:rsidRDefault="00EC4E2B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DA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EA6F80" w:rsidRPr="00EA6F80">
        <w:rPr>
          <w:rFonts w:ascii="Times New Roman" w:hAnsi="Times New Roman" w:cs="Times New Roman"/>
          <w:b/>
          <w:bCs/>
          <w:sz w:val="32"/>
          <w:szCs w:val="32"/>
        </w:rPr>
        <w:t>Сложные системы и технологии будущего в нейронауке</w:t>
      </w:r>
      <w:r w:rsidRPr="00541DA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EC4E2B" w:rsidRPr="00541DA0" w:rsidRDefault="00541DA0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41DA0">
        <w:rPr>
          <w:rFonts w:ascii="Times New Roman" w:hAnsi="Times New Roman" w:cs="Times New Roman"/>
          <w:b/>
          <w:bCs/>
          <w:sz w:val="32"/>
          <w:szCs w:val="32"/>
          <w:lang w:val="en-US"/>
        </w:rPr>
        <w:t>(</w:t>
      </w:r>
      <w:r w:rsidR="00EA6F80" w:rsidRPr="00EA6F80">
        <w:rPr>
          <w:rFonts w:ascii="Times New Roman" w:hAnsi="Times New Roman" w:cs="Times New Roman"/>
          <w:b/>
          <w:bCs/>
          <w:sz w:val="32"/>
          <w:szCs w:val="32"/>
          <w:lang w:val="en-US"/>
        </w:rPr>
        <w:t>Complex System and Future Technologies in Neuroscience - CSFTN 26</w:t>
      </w:r>
      <w:r w:rsidRPr="00541DA0"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</w:p>
    <w:p w:rsidR="00EC4E2B" w:rsidRPr="00541DA0" w:rsidRDefault="00EC4E2B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EC4E2B" w:rsidRPr="00541DA0" w:rsidRDefault="00EC4E2B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DA0">
        <w:rPr>
          <w:rFonts w:ascii="Times New Roman" w:hAnsi="Times New Roman" w:cs="Times New Roman"/>
          <w:b/>
          <w:bCs/>
          <w:sz w:val="32"/>
          <w:szCs w:val="32"/>
        </w:rPr>
        <w:t xml:space="preserve">Даты проведения: с </w:t>
      </w:r>
      <w:r w:rsidR="00EA6F80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541DA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EA6F80">
        <w:rPr>
          <w:rFonts w:ascii="Times New Roman" w:hAnsi="Times New Roman" w:cs="Times New Roman"/>
          <w:b/>
          <w:bCs/>
          <w:sz w:val="32"/>
          <w:szCs w:val="32"/>
        </w:rPr>
        <w:t>06</w:t>
      </w:r>
      <w:r w:rsidRPr="00541DA0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EA6F80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541DA0">
        <w:rPr>
          <w:rFonts w:ascii="Times New Roman" w:hAnsi="Times New Roman" w:cs="Times New Roman"/>
          <w:b/>
          <w:bCs/>
          <w:sz w:val="32"/>
          <w:szCs w:val="32"/>
        </w:rPr>
        <w:t xml:space="preserve"> по </w:t>
      </w:r>
      <w:r w:rsidR="00EA6F80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541DA0">
        <w:rPr>
          <w:rFonts w:ascii="Times New Roman" w:hAnsi="Times New Roman" w:cs="Times New Roman"/>
          <w:b/>
          <w:bCs/>
          <w:sz w:val="32"/>
          <w:szCs w:val="32"/>
        </w:rPr>
        <w:t>.0</w:t>
      </w:r>
      <w:r w:rsidR="00FE1D59" w:rsidRPr="00541DA0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541DA0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EA6F80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:rsidR="00EC4E2B" w:rsidRDefault="00EC4E2B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386B" w:rsidRDefault="0037386B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5F48" w:rsidRDefault="000C5F48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5F48" w:rsidRDefault="000C5F48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6F80" w:rsidRDefault="00EA6F80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386B" w:rsidRDefault="00174360" w:rsidP="00EA6F8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ome" style="width:24pt;height:24pt"/>
        </w:pict>
      </w:r>
      <w:r w:rsidR="00EA6F80">
        <w:rPr>
          <w:noProof/>
          <w:lang w:eastAsia="ru-RU"/>
        </w:rPr>
        <w:drawing>
          <wp:inline distT="0" distB="0" distL="0" distR="0">
            <wp:extent cx="1367790" cy="1200986"/>
            <wp:effectExtent l="1905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49" cy="119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F48" w:rsidRDefault="000C5F48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6F80" w:rsidRDefault="00EA6F80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5F48" w:rsidRDefault="000C5F48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386B" w:rsidRDefault="0037386B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386B" w:rsidRDefault="00441D18" w:rsidP="00541DA0">
      <w:pPr>
        <w:pStyle w:val="a4"/>
        <w:spacing w:line="266" w:lineRule="auto"/>
        <w:ind w:left="3402" w:right="3401"/>
        <w:jc w:val="center"/>
      </w:pPr>
      <w:r>
        <w:t>Москва</w:t>
      </w:r>
      <w:r w:rsidR="0037386B">
        <w:t>,</w:t>
      </w:r>
      <w:r w:rsidR="0037386B">
        <w:rPr>
          <w:spacing w:val="20"/>
        </w:rPr>
        <w:t xml:space="preserve"> Р</w:t>
      </w:r>
      <w:r w:rsidR="0037386B">
        <w:t>оссия</w:t>
      </w:r>
    </w:p>
    <w:p w:rsidR="0037386B" w:rsidRDefault="0037386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37386B" w:rsidRDefault="0037386B" w:rsidP="00373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8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ГЛУБОКОУВАЖАЕМЫЕ КОЛЛЕГИ!</w:t>
      </w:r>
    </w:p>
    <w:p w:rsidR="0037386B" w:rsidRPr="0037386B" w:rsidRDefault="0037386B" w:rsidP="00373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41" w:rsidRPr="007B6741" w:rsidRDefault="007B6741" w:rsidP="007B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F80" w:rsidRPr="00EA6F80" w:rsidRDefault="00FE1D59" w:rsidP="00EA6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6A">
        <w:rPr>
          <w:rFonts w:ascii="Times New Roman" w:hAnsi="Times New Roman" w:cs="Times New Roman"/>
          <w:sz w:val="28"/>
          <w:szCs w:val="28"/>
        </w:rPr>
        <w:t>Мы</w:t>
      </w:r>
      <w:r w:rsidR="007B6741" w:rsidRPr="00815A6A">
        <w:rPr>
          <w:rFonts w:ascii="Times New Roman" w:hAnsi="Times New Roman" w:cs="Times New Roman"/>
          <w:sz w:val="28"/>
          <w:szCs w:val="28"/>
        </w:rPr>
        <w:t xml:space="preserve"> приглашаем вас принять участие в </w:t>
      </w:r>
      <w:r w:rsidR="00EA6F80">
        <w:rPr>
          <w:rFonts w:ascii="Times New Roman" w:hAnsi="Times New Roman" w:cs="Times New Roman"/>
          <w:sz w:val="28"/>
          <w:szCs w:val="28"/>
        </w:rPr>
        <w:t>Пятой</w:t>
      </w:r>
      <w:r w:rsidR="00EA6F80" w:rsidRPr="00EA6F80">
        <w:rPr>
          <w:rFonts w:ascii="Times New Roman" w:hAnsi="Times New Roman" w:cs="Times New Roman"/>
          <w:sz w:val="28"/>
          <w:szCs w:val="28"/>
        </w:rPr>
        <w:t xml:space="preserve"> Международной летней школе «Сложные системы и технологии будущего в нейронауке - CSFTN 2026”</w:t>
      </w:r>
      <w:r w:rsidR="004055FD">
        <w:rPr>
          <w:rFonts w:ascii="Times New Roman" w:hAnsi="Times New Roman" w:cs="Times New Roman"/>
          <w:sz w:val="28"/>
          <w:szCs w:val="28"/>
        </w:rPr>
        <w:t xml:space="preserve">. </w:t>
      </w:r>
      <w:r w:rsidR="004324A7">
        <w:rPr>
          <w:rFonts w:ascii="Times New Roman" w:hAnsi="Times New Roman" w:cs="Times New Roman"/>
          <w:sz w:val="28"/>
          <w:szCs w:val="28"/>
        </w:rPr>
        <w:t xml:space="preserve">Цель проведения школы состоит в освещении </w:t>
      </w:r>
      <w:r w:rsidR="00EA6F80" w:rsidRPr="00EA6F80">
        <w:rPr>
          <w:rFonts w:ascii="Times New Roman" w:hAnsi="Times New Roman" w:cs="Times New Roman"/>
          <w:sz w:val="28"/>
          <w:szCs w:val="28"/>
        </w:rPr>
        <w:t>передовы</w:t>
      </w:r>
      <w:r w:rsidR="004324A7">
        <w:rPr>
          <w:rFonts w:ascii="Times New Roman" w:hAnsi="Times New Roman" w:cs="Times New Roman"/>
          <w:sz w:val="28"/>
          <w:szCs w:val="28"/>
        </w:rPr>
        <w:t>х</w:t>
      </w:r>
      <w:r w:rsidR="00EA6F80" w:rsidRPr="00EA6F8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4324A7">
        <w:rPr>
          <w:rFonts w:ascii="Times New Roman" w:hAnsi="Times New Roman" w:cs="Times New Roman"/>
          <w:sz w:val="28"/>
          <w:szCs w:val="28"/>
        </w:rPr>
        <w:t>й</w:t>
      </w:r>
      <w:r w:rsidR="00EA6F80" w:rsidRPr="00EA6F80">
        <w:rPr>
          <w:rFonts w:ascii="Times New Roman" w:hAnsi="Times New Roman" w:cs="Times New Roman"/>
          <w:sz w:val="28"/>
          <w:szCs w:val="28"/>
        </w:rPr>
        <w:t xml:space="preserve"> в профилактической медицине будущего, направленным на эффективную раннюю диагностику и предотвращение развития заболеваний головного мозга. </w:t>
      </w:r>
    </w:p>
    <w:p w:rsidR="00815A6A" w:rsidRPr="00815A6A" w:rsidRDefault="00473655" w:rsidP="00815A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6A">
        <w:rPr>
          <w:rFonts w:ascii="Times New Roman" w:hAnsi="Times New Roman" w:cs="Times New Roman"/>
          <w:sz w:val="28"/>
          <w:szCs w:val="28"/>
        </w:rPr>
        <w:t>В школе примут участие не менее 50 студентов и 10 лекторов из разных стран, включая Россию, Китай, И</w:t>
      </w:r>
      <w:r w:rsidR="004055FD">
        <w:rPr>
          <w:rFonts w:ascii="Times New Roman" w:hAnsi="Times New Roman" w:cs="Times New Roman"/>
          <w:sz w:val="28"/>
          <w:szCs w:val="28"/>
        </w:rPr>
        <w:t>ран</w:t>
      </w:r>
      <w:r w:rsidRPr="00815A6A">
        <w:rPr>
          <w:rFonts w:ascii="Times New Roman" w:hAnsi="Times New Roman" w:cs="Times New Roman"/>
          <w:sz w:val="28"/>
          <w:szCs w:val="28"/>
        </w:rPr>
        <w:t xml:space="preserve"> и </w:t>
      </w:r>
      <w:r w:rsidR="004055FD">
        <w:rPr>
          <w:rFonts w:ascii="Times New Roman" w:hAnsi="Times New Roman" w:cs="Times New Roman"/>
          <w:sz w:val="28"/>
          <w:szCs w:val="28"/>
        </w:rPr>
        <w:t>Белоруссию</w:t>
      </w:r>
      <w:r w:rsidR="00CE7663" w:rsidRPr="00815A6A">
        <w:rPr>
          <w:rFonts w:ascii="Times New Roman" w:hAnsi="Times New Roman" w:cs="Times New Roman"/>
          <w:sz w:val="28"/>
          <w:szCs w:val="28"/>
        </w:rPr>
        <w:t xml:space="preserve">. </w:t>
      </w:r>
      <w:r w:rsidRPr="00815A6A">
        <w:rPr>
          <w:rFonts w:ascii="Times New Roman" w:hAnsi="Times New Roman" w:cs="Times New Roman"/>
          <w:sz w:val="28"/>
          <w:szCs w:val="28"/>
        </w:rPr>
        <w:t xml:space="preserve">Мировые лидеры из области </w:t>
      </w:r>
      <w:proofErr w:type="spellStart"/>
      <w:r w:rsidRPr="00815A6A">
        <w:rPr>
          <w:rFonts w:ascii="Times New Roman" w:hAnsi="Times New Roman" w:cs="Times New Roman"/>
          <w:sz w:val="28"/>
          <w:szCs w:val="28"/>
        </w:rPr>
        <w:t>нефрофизиологии</w:t>
      </w:r>
      <w:proofErr w:type="spellEnd"/>
      <w:r w:rsidRPr="00815A6A">
        <w:rPr>
          <w:rFonts w:ascii="Times New Roman" w:hAnsi="Times New Roman" w:cs="Times New Roman"/>
          <w:sz w:val="28"/>
          <w:szCs w:val="28"/>
        </w:rPr>
        <w:t xml:space="preserve">, физики, оптики и электроники представят прогрессивные решения, которые кардинально меняют как подходы в понимании природы мозга, так и создают основу для развития прорывных технологий по управлению его функциями в состоянии норма и патологии. Школа пройдет с участием представителей </w:t>
      </w:r>
      <w:r w:rsidR="004055FD">
        <w:rPr>
          <w:rFonts w:ascii="Times New Roman" w:hAnsi="Times New Roman" w:cs="Times New Roman"/>
          <w:sz w:val="28"/>
          <w:szCs w:val="28"/>
        </w:rPr>
        <w:t xml:space="preserve">института мозга в г. Москва и </w:t>
      </w:r>
      <w:r w:rsidRPr="00815A6A">
        <w:rPr>
          <w:rFonts w:ascii="Times New Roman" w:hAnsi="Times New Roman" w:cs="Times New Roman"/>
          <w:sz w:val="28"/>
          <w:szCs w:val="28"/>
        </w:rPr>
        <w:t xml:space="preserve">российского общества сомнологов. </w:t>
      </w:r>
    </w:p>
    <w:p w:rsidR="007B6741" w:rsidRPr="007B6741" w:rsidRDefault="007B6741" w:rsidP="00473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6B" w:rsidRDefault="0037386B" w:rsidP="0037386B">
      <w:pPr>
        <w:spacing w:after="0" w:line="240" w:lineRule="auto"/>
        <w:ind w:left="426" w:firstLine="709"/>
        <w:rPr>
          <w:rFonts w:ascii="Times New Roman" w:hAnsi="Times New Roman" w:cs="Times New Roman"/>
          <w:sz w:val="28"/>
          <w:szCs w:val="28"/>
        </w:rPr>
      </w:pPr>
    </w:p>
    <w:p w:rsidR="0037386B" w:rsidRPr="009B7F8D" w:rsidRDefault="0037386B" w:rsidP="00373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7F8D">
        <w:rPr>
          <w:rFonts w:ascii="Times New Roman" w:hAnsi="Times New Roman" w:cs="Times New Roman"/>
          <w:sz w:val="28"/>
          <w:szCs w:val="28"/>
        </w:rPr>
        <w:t>Рабочи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7F8D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7F8D">
        <w:rPr>
          <w:rFonts w:ascii="Times New Roman" w:hAnsi="Times New Roman" w:cs="Times New Roman"/>
          <w:sz w:val="28"/>
          <w:szCs w:val="28"/>
        </w:rPr>
        <w:t xml:space="preserve"> – </w:t>
      </w:r>
      <w:r w:rsidRPr="00464087">
        <w:rPr>
          <w:rFonts w:ascii="Times New Roman" w:hAnsi="Times New Roman" w:cs="Times New Roman"/>
          <w:sz w:val="28"/>
          <w:szCs w:val="28"/>
          <w:u w:val="single"/>
        </w:rPr>
        <w:t>английский, русский</w:t>
      </w:r>
      <w:r w:rsidRPr="009B7F8D">
        <w:rPr>
          <w:rFonts w:ascii="Times New Roman" w:hAnsi="Times New Roman" w:cs="Times New Roman"/>
          <w:sz w:val="28"/>
          <w:szCs w:val="28"/>
        </w:rPr>
        <w:t>.</w:t>
      </w:r>
    </w:p>
    <w:p w:rsidR="0037386B" w:rsidRPr="009B7F8D" w:rsidRDefault="0037386B" w:rsidP="00373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386B" w:rsidRDefault="0037386B" w:rsidP="00373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Pr="009B7F8D">
        <w:rPr>
          <w:rFonts w:ascii="Times New Roman" w:hAnsi="Times New Roman" w:cs="Times New Roman"/>
          <w:sz w:val="28"/>
          <w:szCs w:val="28"/>
        </w:rPr>
        <w:t xml:space="preserve"> пройдет в очной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7F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86B" w:rsidRPr="009B7F8D" w:rsidRDefault="0037386B" w:rsidP="00373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386B" w:rsidRDefault="0037386B" w:rsidP="0037386B">
      <w:pPr>
        <w:spacing w:after="0" w:line="240" w:lineRule="auto"/>
        <w:ind w:firstLine="709"/>
      </w:pPr>
      <w:r w:rsidRPr="009B7F8D">
        <w:rPr>
          <w:rFonts w:ascii="Times New Roman" w:hAnsi="Times New Roman" w:cs="Times New Roman"/>
          <w:sz w:val="28"/>
          <w:szCs w:val="28"/>
        </w:rPr>
        <w:t xml:space="preserve">Для участия в работе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B7F8D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 xml:space="preserve">заполнить регистрационную форму по </w:t>
      </w:r>
      <w:r w:rsidRPr="00464087">
        <w:rPr>
          <w:rFonts w:ascii="Times New Roman" w:hAnsi="Times New Roman" w:cs="Times New Roman"/>
          <w:sz w:val="28"/>
          <w:szCs w:val="28"/>
        </w:rPr>
        <w:t xml:space="preserve">ссылке </w:t>
      </w:r>
      <w:r w:rsidR="007B6741" w:rsidRPr="007B6741">
        <w:rPr>
          <w:rFonts w:ascii="Times New Roman" w:hAnsi="Times New Roman" w:cs="Times New Roman"/>
          <w:sz w:val="28"/>
          <w:szCs w:val="28"/>
        </w:rPr>
        <w:t>https://lymphacomplex.com/form/registration-form</w:t>
      </w:r>
    </w:p>
    <w:p w:rsidR="0037386B" w:rsidRPr="0037386B" w:rsidRDefault="0037386B" w:rsidP="00EC4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C4E2B" w:rsidRDefault="00EC4E2B" w:rsidP="0046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ВАЖНЫЕ ДАТЫ</w:t>
      </w:r>
    </w:p>
    <w:p w:rsidR="00EC4E2B" w:rsidRDefault="00815A6A" w:rsidP="0046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EC4E2B">
        <w:rPr>
          <w:rFonts w:ascii="Times New Roman" w:hAnsi="Times New Roman" w:cs="Times New Roman"/>
          <w:sz w:val="28"/>
          <w:szCs w:val="28"/>
        </w:rPr>
        <w:t>.05.202</w:t>
      </w:r>
      <w:r w:rsidR="005A59E2">
        <w:rPr>
          <w:rFonts w:ascii="Times New Roman" w:hAnsi="Times New Roman" w:cs="Times New Roman"/>
          <w:sz w:val="28"/>
          <w:szCs w:val="28"/>
        </w:rPr>
        <w:t>6</w:t>
      </w:r>
      <w:r w:rsidR="00EC4E2B">
        <w:rPr>
          <w:rFonts w:ascii="Times New Roman" w:hAnsi="Times New Roman" w:cs="Times New Roman"/>
          <w:sz w:val="28"/>
          <w:szCs w:val="28"/>
        </w:rPr>
        <w:t xml:space="preserve"> – Окончание срока подачи тезисов </w:t>
      </w:r>
    </w:p>
    <w:p w:rsidR="00464087" w:rsidRDefault="00464087" w:rsidP="00EC4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E2B" w:rsidRDefault="00EC4E2B" w:rsidP="0046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</w:t>
      </w:r>
    </w:p>
    <w:p w:rsidR="00D37502" w:rsidRDefault="00D37502" w:rsidP="0046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E2B" w:rsidRDefault="00EC4E2B" w:rsidP="00575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</w:p>
    <w:p w:rsidR="00D37502" w:rsidRDefault="00D37502" w:rsidP="005757B3">
      <w:pPr>
        <w:rPr>
          <w:rFonts w:ascii="Times New Roman" w:hAnsi="Times New Roman" w:cs="Times New Roman"/>
          <w:sz w:val="28"/>
          <w:szCs w:val="28"/>
        </w:rPr>
      </w:pPr>
    </w:p>
    <w:p w:rsidR="007B1BDE" w:rsidRPr="007B1BDE" w:rsidRDefault="004324A7" w:rsidP="007B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Отель «Золотое кольцо»</w:t>
      </w:r>
      <w:r w:rsidR="007B1BDE" w:rsidRPr="007B1BDE">
        <w:rPr>
          <w:rFonts w:ascii="Times New Roman" w:hAnsi="Times New Roman" w:cs="Times New Roman"/>
          <w:sz w:val="28"/>
          <w:szCs w:val="28"/>
        </w:rPr>
        <w:t>.</w:t>
      </w:r>
    </w:p>
    <w:p w:rsidR="007B1BDE" w:rsidRPr="00796109" w:rsidRDefault="004324A7" w:rsidP="007B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10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119121, Смоленская ул., 5, Москва</w:t>
      </w:r>
      <w:r w:rsidR="007B1BDE" w:rsidRPr="00796109">
        <w:rPr>
          <w:rFonts w:ascii="Times New Roman" w:hAnsi="Times New Roman" w:cs="Times New Roman"/>
          <w:sz w:val="28"/>
          <w:szCs w:val="28"/>
        </w:rPr>
        <w:t>.</w:t>
      </w:r>
    </w:p>
    <w:p w:rsidR="007B1BDE" w:rsidRDefault="007B1BDE" w:rsidP="007B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E2B" w:rsidRDefault="00EC4E2B" w:rsidP="007B1BDE">
      <w:pPr>
        <w:spacing w:after="0" w:line="240" w:lineRule="auto"/>
        <w:rPr>
          <w:rFonts w:ascii="Segoe UI" w:hAnsi="Segoe UI" w:cs="Segoe UI"/>
          <w:color w:val="00206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Segoe UI" w:hAnsi="Segoe UI" w:cs="Segoe UI"/>
          <w:color w:val="002060"/>
          <w:sz w:val="27"/>
          <w:szCs w:val="27"/>
          <w:shd w:val="clear" w:color="auto" w:fill="FFFFFF"/>
        </w:rPr>
        <w:t>+7 (8452) 51-92-20</w:t>
      </w:r>
    </w:p>
    <w:p w:rsidR="00EC4E2B" w:rsidRDefault="00EC4E2B" w:rsidP="005757B3">
      <w:pPr>
        <w:spacing w:after="0" w:line="240" w:lineRule="auto"/>
      </w:pPr>
      <w:r w:rsidRPr="00EC4E2B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="005757B3" w:rsidRPr="00B70B1F">
          <w:rPr>
            <w:rStyle w:val="a3"/>
            <w:rFonts w:ascii="Times New Roman" w:hAnsi="Times New Roman" w:cs="Times New Roman"/>
            <w:sz w:val="28"/>
            <w:szCs w:val="28"/>
          </w:rPr>
          <w:t>lymphasleep@gmail.com</w:t>
        </w:r>
      </w:hyperlink>
    </w:p>
    <w:p w:rsidR="004055FD" w:rsidRDefault="004055FD" w:rsidP="00575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5FD" w:rsidRDefault="00815A6A" w:rsidP="00815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6A">
        <w:rPr>
          <w:rFonts w:ascii="Times New Roman" w:hAnsi="Times New Roman" w:cs="Times New Roman"/>
          <w:sz w:val="28"/>
          <w:szCs w:val="28"/>
        </w:rPr>
        <w:t xml:space="preserve">Материалы школы будут опубликованы в </w:t>
      </w:r>
      <w:r w:rsidR="004055FD">
        <w:rPr>
          <w:rFonts w:ascii="Times New Roman" w:hAnsi="Times New Roman" w:cs="Times New Roman"/>
          <w:sz w:val="28"/>
          <w:szCs w:val="28"/>
        </w:rPr>
        <w:t xml:space="preserve">сборнике тезисов и размещены в </w:t>
      </w:r>
      <w:hyperlink r:id="rId8" w:history="1">
        <w:r w:rsidR="004055FD" w:rsidRPr="004055FD">
          <w:rPr>
            <w:rStyle w:val="a3"/>
            <w:rFonts w:ascii="Times New Roman" w:hAnsi="Times New Roman" w:cs="Times New Roman"/>
            <w:sz w:val="28"/>
            <w:szCs w:val="28"/>
          </w:rPr>
          <w:t>elibrary.ru</w:t>
        </w:r>
      </w:hyperlink>
      <w:r w:rsidR="004055FD">
        <w:rPr>
          <w:rFonts w:ascii="Times New Roman" w:hAnsi="Times New Roman" w:cs="Times New Roman"/>
          <w:sz w:val="28"/>
          <w:szCs w:val="28"/>
        </w:rPr>
        <w:t>.</w:t>
      </w:r>
    </w:p>
    <w:p w:rsidR="004055FD" w:rsidRPr="00815A6A" w:rsidRDefault="004055FD" w:rsidP="00815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8D" w:rsidRPr="009B7F8D" w:rsidRDefault="009B7F8D" w:rsidP="009B7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7F8D">
        <w:rPr>
          <w:rFonts w:ascii="Times New Roman" w:hAnsi="Times New Roman" w:cs="Times New Roman"/>
          <w:sz w:val="28"/>
          <w:szCs w:val="28"/>
        </w:rPr>
        <w:t xml:space="preserve">По окончании конференции участникам будут выданы сертификаты. </w:t>
      </w:r>
    </w:p>
    <w:p w:rsidR="009B7F8D" w:rsidRPr="009B7F8D" w:rsidRDefault="009B7F8D" w:rsidP="009B7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7F8D" w:rsidRPr="009B7F8D" w:rsidRDefault="00815A6A" w:rsidP="00464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6A">
        <w:rPr>
          <w:rFonts w:ascii="Times New Roman" w:hAnsi="Times New Roman" w:cs="Times New Roman"/>
          <w:sz w:val="28"/>
          <w:szCs w:val="28"/>
        </w:rPr>
        <w:t>Будет проведен конкурс среди студентов за лучшие постеры с вознаграждением (https://lymphacomplex.com/posters).</w:t>
      </w:r>
    </w:p>
    <w:p w:rsidR="009B7F8D" w:rsidRPr="009B7F8D" w:rsidRDefault="009B7F8D" w:rsidP="009B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F8D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отбора и редактирования присылаемых материалов. </w:t>
      </w:r>
    </w:p>
    <w:p w:rsidR="009B7F8D" w:rsidRPr="009B7F8D" w:rsidRDefault="009B7F8D" w:rsidP="009B7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7F8D" w:rsidRDefault="009B7F8D" w:rsidP="009B7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7F8D">
        <w:rPr>
          <w:rFonts w:ascii="Times New Roman" w:hAnsi="Times New Roman" w:cs="Times New Roman"/>
          <w:sz w:val="28"/>
          <w:szCs w:val="28"/>
        </w:rPr>
        <w:t xml:space="preserve">Сайт конференции: </w:t>
      </w:r>
      <w:r w:rsidRPr="005757B3">
        <w:rPr>
          <w:rFonts w:ascii="Times New Roman" w:hAnsi="Times New Roman" w:cs="Times New Roman"/>
          <w:sz w:val="28"/>
          <w:szCs w:val="28"/>
        </w:rPr>
        <w:t>https://lymphacomplex.com</w:t>
      </w:r>
    </w:p>
    <w:p w:rsidR="009B7F8D" w:rsidRDefault="009B7F8D" w:rsidP="009B7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4087" w:rsidRDefault="00464087" w:rsidP="0046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37B6">
        <w:rPr>
          <w:rFonts w:ascii="Times New Roman" w:hAnsi="Times New Roman" w:cs="Times New Roman"/>
          <w:sz w:val="28"/>
          <w:szCs w:val="28"/>
        </w:rPr>
        <w:t>ОРГКОМИТЕТ</w:t>
      </w:r>
    </w:p>
    <w:p w:rsidR="00464087" w:rsidRDefault="00464087" w:rsidP="0046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4087" w:rsidRDefault="00464087" w:rsidP="0046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37B6">
        <w:rPr>
          <w:rFonts w:ascii="Times New Roman" w:hAnsi="Times New Roman" w:cs="Times New Roman"/>
          <w:sz w:val="28"/>
          <w:szCs w:val="28"/>
        </w:rPr>
        <w:t>Семячкина-Глушковская Оксана Валерьевна (Саратов, Россия)</w:t>
      </w:r>
      <w:r w:rsidR="00021699">
        <w:rPr>
          <w:rFonts w:ascii="Times New Roman" w:hAnsi="Times New Roman" w:cs="Times New Roman"/>
          <w:sz w:val="28"/>
          <w:szCs w:val="28"/>
        </w:rPr>
        <w:t>;</w:t>
      </w:r>
    </w:p>
    <w:p w:rsidR="00825EFA" w:rsidRDefault="005A59E2" w:rsidP="0046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A59E2">
        <w:rPr>
          <w:rFonts w:ascii="Times New Roman" w:hAnsi="Times New Roman" w:cs="Times New Roman"/>
          <w:sz w:val="28"/>
          <w:szCs w:val="28"/>
        </w:rPr>
        <w:t>Иллариошкин</w:t>
      </w:r>
      <w:proofErr w:type="spellEnd"/>
      <w:r w:rsidRPr="005A59E2">
        <w:rPr>
          <w:rFonts w:ascii="Times New Roman" w:hAnsi="Times New Roman" w:cs="Times New Roman"/>
          <w:sz w:val="28"/>
          <w:szCs w:val="28"/>
        </w:rPr>
        <w:t xml:space="preserve"> 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(Москва, Россия)</w:t>
      </w:r>
      <w:r w:rsidR="00021699">
        <w:rPr>
          <w:rFonts w:ascii="Times New Roman" w:hAnsi="Times New Roman" w:cs="Times New Roman"/>
          <w:sz w:val="28"/>
          <w:szCs w:val="28"/>
        </w:rPr>
        <w:t>;</w:t>
      </w:r>
    </w:p>
    <w:p w:rsidR="00825EFA" w:rsidRDefault="00825EFA" w:rsidP="0046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Полуэктов 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Гурьевич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(Москва, Россия)</w:t>
      </w:r>
      <w:r w:rsidR="00021699">
        <w:rPr>
          <w:rFonts w:ascii="Times New Roman" w:hAnsi="Times New Roman" w:cs="Times New Roman"/>
          <w:sz w:val="28"/>
          <w:szCs w:val="28"/>
        </w:rPr>
        <w:t>;</w:t>
      </w:r>
    </w:p>
    <w:p w:rsidR="005A59E2" w:rsidRDefault="00021699" w:rsidP="0046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1699">
        <w:rPr>
          <w:rFonts w:ascii="Times New Roman" w:hAnsi="Times New Roman" w:cs="Times New Roman"/>
          <w:sz w:val="28"/>
          <w:szCs w:val="28"/>
        </w:rPr>
        <w:t>Салмина Алла Борисовна</w:t>
      </w:r>
      <w:r>
        <w:rPr>
          <w:rFonts w:ascii="Times New Roman" w:hAnsi="Times New Roman" w:cs="Times New Roman"/>
          <w:sz w:val="28"/>
          <w:szCs w:val="28"/>
        </w:rPr>
        <w:t xml:space="preserve"> (Москва, Россия).</w:t>
      </w:r>
    </w:p>
    <w:p w:rsidR="00464087" w:rsidRDefault="00464087" w:rsidP="0046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4087" w:rsidRPr="00EC4E2B" w:rsidRDefault="00464087" w:rsidP="0046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="00825EFA">
        <w:rPr>
          <w:rFonts w:ascii="Times New Roman" w:hAnsi="Times New Roman" w:cs="Times New Roman"/>
          <w:sz w:val="28"/>
          <w:szCs w:val="28"/>
        </w:rPr>
        <w:t>Кайбелева</w:t>
      </w:r>
      <w:proofErr w:type="spellEnd"/>
      <w:r w:rsidR="00825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EFA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="00825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EFA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</w:p>
    <w:p w:rsidR="00464087" w:rsidRDefault="00464087" w:rsidP="009B7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4087" w:rsidRDefault="00464087" w:rsidP="009B7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37B6" w:rsidRDefault="00464087" w:rsidP="009B7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программа конференции: </w:t>
      </w:r>
      <w:hyperlink r:id="rId9" w:history="1">
        <w:r w:rsidR="00CE7663" w:rsidRPr="00662B39">
          <w:rPr>
            <w:rStyle w:val="a3"/>
            <w:rFonts w:ascii="Times New Roman" w:hAnsi="Times New Roman" w:cs="Times New Roman"/>
            <w:sz w:val="24"/>
            <w:szCs w:val="24"/>
          </w:rPr>
          <w:t>https://lymphacomplex.com/program</w:t>
        </w:r>
      </w:hyperlink>
      <w:r w:rsidR="00CE7663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464087" w:rsidRDefault="00815A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11605" cy="1411605"/>
            <wp:effectExtent l="19050" t="0" r="0" b="0"/>
            <wp:docPr id="4" name="Рисунок 4" descr="http://qrcoder.ru/code/?https%3A%2F%2Flymphacomplex.com%2Fprogram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lymphacomplex.com%2Fprogram&amp;4&amp;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A4C" w:rsidRDefault="00071A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1A4C" w:rsidRPr="00071A4C" w:rsidRDefault="00071A4C" w:rsidP="00071A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1A4C">
        <w:rPr>
          <w:rFonts w:ascii="Times New Roman" w:hAnsi="Times New Roman" w:cs="Times New Roman"/>
          <w:b/>
          <w:bCs/>
          <w:sz w:val="32"/>
          <w:szCs w:val="32"/>
        </w:rPr>
        <w:t xml:space="preserve">Добро пожаловать в </w:t>
      </w:r>
      <w:r w:rsidR="005A59E2">
        <w:rPr>
          <w:rFonts w:ascii="Times New Roman" w:hAnsi="Times New Roman" w:cs="Times New Roman"/>
          <w:b/>
          <w:bCs/>
          <w:sz w:val="32"/>
          <w:szCs w:val="32"/>
        </w:rPr>
        <w:t>Москву</w:t>
      </w:r>
      <w:r w:rsidRPr="00071A4C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sectPr w:rsidR="00071A4C" w:rsidRPr="00071A4C" w:rsidSect="00175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73D"/>
    <w:multiLevelType w:val="multilevel"/>
    <w:tmpl w:val="A6D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E060B"/>
    <w:multiLevelType w:val="hybridMultilevel"/>
    <w:tmpl w:val="E82A2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D714624"/>
    <w:multiLevelType w:val="hybridMultilevel"/>
    <w:tmpl w:val="23E8C4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D4364B"/>
    <w:multiLevelType w:val="multilevel"/>
    <w:tmpl w:val="2478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/>
  <w:rsids>
    <w:rsidRoot w:val="00EC4E2B"/>
    <w:rsid w:val="00001894"/>
    <w:rsid w:val="00021699"/>
    <w:rsid w:val="00071A4C"/>
    <w:rsid w:val="00094ADC"/>
    <w:rsid w:val="000C5F48"/>
    <w:rsid w:val="00125690"/>
    <w:rsid w:val="00174360"/>
    <w:rsid w:val="0017585C"/>
    <w:rsid w:val="001E1ED3"/>
    <w:rsid w:val="0037386B"/>
    <w:rsid w:val="004055FD"/>
    <w:rsid w:val="004324A7"/>
    <w:rsid w:val="00441D18"/>
    <w:rsid w:val="00464087"/>
    <w:rsid w:val="00473655"/>
    <w:rsid w:val="00497794"/>
    <w:rsid w:val="004C048E"/>
    <w:rsid w:val="00541DA0"/>
    <w:rsid w:val="0055618F"/>
    <w:rsid w:val="005757B3"/>
    <w:rsid w:val="005A59E2"/>
    <w:rsid w:val="0064636D"/>
    <w:rsid w:val="0065402B"/>
    <w:rsid w:val="006C52D3"/>
    <w:rsid w:val="006F5FF1"/>
    <w:rsid w:val="00796109"/>
    <w:rsid w:val="007B1BDE"/>
    <w:rsid w:val="007B6741"/>
    <w:rsid w:val="00805B0D"/>
    <w:rsid w:val="00815A6A"/>
    <w:rsid w:val="00825EFA"/>
    <w:rsid w:val="008E4CCC"/>
    <w:rsid w:val="00970FFA"/>
    <w:rsid w:val="0097721C"/>
    <w:rsid w:val="009B7F8D"/>
    <w:rsid w:val="00BC37B6"/>
    <w:rsid w:val="00CA680A"/>
    <w:rsid w:val="00CE5C7F"/>
    <w:rsid w:val="00CE7663"/>
    <w:rsid w:val="00D065A7"/>
    <w:rsid w:val="00D37502"/>
    <w:rsid w:val="00DC418F"/>
    <w:rsid w:val="00DF4923"/>
    <w:rsid w:val="00E0039F"/>
    <w:rsid w:val="00E249D4"/>
    <w:rsid w:val="00E43EDC"/>
    <w:rsid w:val="00E8232F"/>
    <w:rsid w:val="00EA6F80"/>
    <w:rsid w:val="00EC4E2B"/>
    <w:rsid w:val="00FE1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E2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57B3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qFormat/>
    <w:rsid w:val="0037386B"/>
    <w:pPr>
      <w:widowControl w:val="0"/>
      <w:autoSpaceDE w:val="0"/>
      <w:autoSpaceDN w:val="0"/>
      <w:spacing w:after="0" w:line="240" w:lineRule="auto"/>
      <w:ind w:left="230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7386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a6">
    <w:basedOn w:val="a"/>
    <w:next w:val="a7"/>
    <w:uiPriority w:val="1"/>
    <w:qFormat/>
    <w:rsid w:val="0037386B"/>
    <w:pPr>
      <w:widowControl w:val="0"/>
      <w:autoSpaceDE w:val="0"/>
      <w:autoSpaceDN w:val="0"/>
      <w:spacing w:before="1" w:after="0" w:line="240" w:lineRule="auto"/>
      <w:ind w:left="933" w:right="932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3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3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37386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680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055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6795134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mphaslee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s://lymphacomplex.com/prog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Исмаиловна Кайбелева</dc:creator>
  <cp:keywords/>
  <dc:description/>
  <cp:lastModifiedBy>Belikov</cp:lastModifiedBy>
  <cp:revision>32</cp:revision>
  <dcterms:created xsi:type="dcterms:W3CDTF">2023-05-31T09:50:00Z</dcterms:created>
  <dcterms:modified xsi:type="dcterms:W3CDTF">2026-02-04T05:23:00Z</dcterms:modified>
</cp:coreProperties>
</file>